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2A" w:rsidRDefault="0025142A" w:rsidP="0025142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 кандидатов, получивших положительное заключение</w:t>
      </w:r>
    </w:p>
    <w:p w:rsidR="0025142A" w:rsidRDefault="0025142A" w:rsidP="0025142A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Решением конкурсной комиссии Управления государственных доходов </w:t>
      </w:r>
      <w:r>
        <w:rPr>
          <w:rFonts w:ascii="Times New Roman" w:hAnsi="Times New Roman"/>
          <w:sz w:val="28"/>
          <w:szCs w:val="28"/>
          <w:lang w:val="kk-KZ"/>
        </w:rPr>
        <w:t>по Аулиекольскому району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№ 7 от 26.08.2021 года общего</w:t>
      </w:r>
      <w:r>
        <w:rPr>
          <w:rFonts w:ascii="Times New Roman" w:hAnsi="Times New Roman"/>
          <w:sz w:val="28"/>
          <w:szCs w:val="28"/>
          <w:lang w:val="kk-KZ"/>
        </w:rPr>
        <w:t xml:space="preserve"> конкурса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занятие вакантн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r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r>
        <w:rPr>
          <w:rFonts w:ascii="Times New Roman" w:eastAsia="Calibri" w:hAnsi="Times New Roman" w:cs="Times New Roman"/>
          <w:sz w:val="28"/>
          <w:szCs w:val="28"/>
        </w:rPr>
        <w:t>должност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и корпуса «Б» рекомендованы:</w:t>
      </w:r>
    </w:p>
    <w:p w:rsidR="0025142A" w:rsidRDefault="0025142A" w:rsidP="0025142A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3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25142A" w:rsidTr="0025142A">
        <w:trPr>
          <w:trHeight w:val="70"/>
        </w:trPr>
        <w:tc>
          <w:tcPr>
            <w:tcW w:w="9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2A" w:rsidRDefault="0025142A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Главный специалист отдела налогового контроля и взимания Управления государственных доходов по Аулиекольскому району</w:t>
            </w:r>
          </w:p>
        </w:tc>
      </w:tr>
      <w:tr w:rsidR="0025142A" w:rsidTr="0025142A">
        <w:trPr>
          <w:trHeight w:val="4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2A" w:rsidRDefault="002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42A" w:rsidRDefault="0025142A">
            <w:pPr>
              <w:tabs>
                <w:tab w:val="left" w:pos="284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Оразалина Аягоз Усюнбаевна </w:t>
            </w:r>
          </w:p>
          <w:p w:rsidR="0025142A" w:rsidRDefault="002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</w:p>
        </w:tc>
      </w:tr>
    </w:tbl>
    <w:p w:rsidR="00B47E2A" w:rsidRDefault="0025142A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CD"/>
    <w:rsid w:val="00100A6D"/>
    <w:rsid w:val="0025142A"/>
    <w:rsid w:val="003E77CD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957AA-9B3A-4A33-A652-0B842635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4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42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2021-08-31T08:32:00Z</dcterms:created>
  <dcterms:modified xsi:type="dcterms:W3CDTF">2021-08-31T08:32:00Z</dcterms:modified>
</cp:coreProperties>
</file>